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BB47" w14:textId="6D2DA143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House Staff Association Meeting Minutes</w:t>
      </w:r>
    </w:p>
    <w:p w14:paraId="53B15E0A" w14:textId="3A5A535C" w:rsidR="009949C0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Wednesday August 20, 2020</w:t>
      </w:r>
    </w:p>
    <w:p w14:paraId="054CE257" w14:textId="68FA1FD1" w:rsidR="00C54FEC" w:rsidRDefault="00C54FEC" w:rsidP="00FC725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6:30 AM</w:t>
      </w:r>
    </w:p>
    <w:p w14:paraId="270C5FD2" w14:textId="77777777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</w:p>
    <w:p w14:paraId="361D96DB" w14:textId="7B9CF92F" w:rsidR="00C54FEC" w:rsidRPr="00C54FEC" w:rsidRDefault="00C54FEC" w:rsidP="00C54FE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Introduction of HSA – role of organization to support resident experience and wellness</w:t>
      </w:r>
    </w:p>
    <w:p w14:paraId="7CF0E8A9" w14:textId="783279E7" w:rsidR="00C54FEC" w:rsidRPr="00C54FEC" w:rsidRDefault="00C54FEC" w:rsidP="00C54FE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Introduction of Officers</w:t>
      </w:r>
    </w:p>
    <w:p w14:paraId="437B95BE" w14:textId="44FBD8EF" w:rsidR="00C54FEC" w:rsidRPr="00C54FEC" w:rsidRDefault="00C54FEC" w:rsidP="00C54FE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President: Lindsay </w:t>
      </w:r>
      <w:proofErr w:type="spellStart"/>
      <w:r>
        <w:t>Lasseigne</w:t>
      </w:r>
      <w:proofErr w:type="spellEnd"/>
    </w:p>
    <w:p w14:paraId="0CBE2B0F" w14:textId="386491C0" w:rsidR="00C54FEC" w:rsidRPr="00C54FEC" w:rsidRDefault="00C54FEC" w:rsidP="00C54FE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President-Elect: Matt </w:t>
      </w:r>
      <w:proofErr w:type="spellStart"/>
      <w:r>
        <w:t>Cutrer</w:t>
      </w:r>
      <w:proofErr w:type="spellEnd"/>
    </w:p>
    <w:p w14:paraId="69487A73" w14:textId="481A28B3" w:rsidR="00C54FEC" w:rsidRPr="00C54FEC" w:rsidRDefault="00C54FEC" w:rsidP="00C54FE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Secretary: Taylor </w:t>
      </w:r>
      <w:proofErr w:type="spellStart"/>
      <w:r>
        <w:t>Girolamo</w:t>
      </w:r>
      <w:proofErr w:type="spellEnd"/>
    </w:p>
    <w:p w14:paraId="2E9823DC" w14:textId="6FF3C360" w:rsidR="00C54FEC" w:rsidRPr="00C54FEC" w:rsidRDefault="00C54FEC" w:rsidP="00C54FE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Webmaster: Zach Weilenman</w:t>
      </w:r>
    </w:p>
    <w:p w14:paraId="1D5C26C1" w14:textId="50106FDE" w:rsidR="00C54FEC" w:rsidRDefault="00C54FEC" w:rsidP="00C54FEC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 xml:space="preserve">Entertainment Chair: Allen </w:t>
      </w:r>
      <w:proofErr w:type="spellStart"/>
      <w:r>
        <w:t>Degges</w:t>
      </w:r>
      <w:proofErr w:type="spellEnd"/>
    </w:p>
    <w:p w14:paraId="51FC135A" w14:textId="61650D8A" w:rsidR="00C54FEC" w:rsidRPr="002E5318" w:rsidRDefault="00C54FEC" w:rsidP="00C54FE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Safety Concerns and Overall Resident Wellness</w:t>
      </w:r>
    </w:p>
    <w:p w14:paraId="7CC55D4B" w14:textId="19A34671" w:rsidR="002E5318" w:rsidRPr="00C54FEC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Safety Concerns</w:t>
      </w:r>
    </w:p>
    <w:p w14:paraId="03408E1A" w14:textId="072FE59A" w:rsidR="00C54FEC" w:rsidRPr="00C54FEC" w:rsidRDefault="00C54FEC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No issues reported with resident/program access to PPE across various training sites</w:t>
      </w:r>
    </w:p>
    <w:p w14:paraId="5387FC8B" w14:textId="4567F6D3" w:rsidR="00C54FEC" w:rsidRPr="00C54FEC" w:rsidRDefault="00C54FEC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Encouraged residents to continue to model safe behavior amidst COVID pandemic</w:t>
      </w:r>
    </w:p>
    <w:p w14:paraId="4074D4B2" w14:textId="27D20A62" w:rsidR="00C54FEC" w:rsidRPr="002E5318" w:rsidRDefault="00C54FEC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 xml:space="preserve">No other safety issues </w:t>
      </w:r>
      <w:r w:rsidR="002E5318">
        <w:t xml:space="preserve">raised </w:t>
      </w:r>
    </w:p>
    <w:p w14:paraId="3FE52752" w14:textId="56AF193C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CAP program introduced as mental health resource for residents</w:t>
      </w:r>
      <w:r w:rsidR="00FC725C">
        <w:t xml:space="preserve"> on-campus</w:t>
      </w:r>
    </w:p>
    <w:p w14:paraId="03D749BC" w14:textId="2D8D2755" w:rsidR="002E5318" w:rsidRPr="00D432F0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  <w:color w:val="000000" w:themeColor="text1"/>
        </w:rPr>
      </w:pPr>
      <w:r w:rsidRPr="00D432F0">
        <w:rPr>
          <w:color w:val="000000" w:themeColor="text1"/>
        </w:rPr>
        <w:t>First Aid Group – web-based resource</w:t>
      </w:r>
    </w:p>
    <w:p w14:paraId="1B2AA82C" w14:textId="21A071CA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Wellness Center – currently hours on hold, will update when available</w:t>
      </w:r>
    </w:p>
    <w:p w14:paraId="553BC9CD" w14:textId="7BE4B3D0" w:rsidR="002E5318" w:rsidRPr="002E5318" w:rsidRDefault="002E5318" w:rsidP="002E5318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Educational Concerns</w:t>
      </w:r>
    </w:p>
    <w:p w14:paraId="0FD32FFF" w14:textId="6A84965C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Encouraged residents to focus on other ways to be productive and advance their education</w:t>
      </w:r>
    </w:p>
    <w:p w14:paraId="7B893F74" w14:textId="70ADB20A" w:rsidR="002E5318" w:rsidRPr="002E5318" w:rsidRDefault="002E5318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Research</w:t>
      </w:r>
    </w:p>
    <w:p w14:paraId="256E8B98" w14:textId="1C222F1E" w:rsidR="002E5318" w:rsidRPr="002E5318" w:rsidRDefault="002E5318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Board studying, other academic pursuits</w:t>
      </w:r>
    </w:p>
    <w:p w14:paraId="66766105" w14:textId="7E9B944E" w:rsidR="002E5318" w:rsidRPr="002E5318" w:rsidRDefault="002E5318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Expanding telemedicine within departments</w:t>
      </w:r>
    </w:p>
    <w:p w14:paraId="31957297" w14:textId="233A1991" w:rsidR="002E5318" w:rsidRPr="002E5318" w:rsidRDefault="002E5318" w:rsidP="002E5318">
      <w:pPr>
        <w:pStyle w:val="ListParagraph"/>
        <w:numPr>
          <w:ilvl w:val="3"/>
          <w:numId w:val="1"/>
        </w:numPr>
        <w:spacing w:line="240" w:lineRule="auto"/>
        <w:rPr>
          <w:b/>
          <w:bCs/>
        </w:rPr>
      </w:pPr>
      <w:r>
        <w:t xml:space="preserve">Psychiatry department has used </w:t>
      </w:r>
      <w:proofErr w:type="spellStart"/>
      <w:r>
        <w:t>MyChart</w:t>
      </w:r>
      <w:proofErr w:type="spellEnd"/>
      <w:r>
        <w:t xml:space="preserve"> to expand their telemedicine access</w:t>
      </w:r>
    </w:p>
    <w:p w14:paraId="6111F15A" w14:textId="473A35D8" w:rsidR="002E5318" w:rsidRPr="002E5318" w:rsidRDefault="002E5318" w:rsidP="002E5318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LCMC Site Issues</w:t>
      </w:r>
    </w:p>
    <w:p w14:paraId="1F308D3E" w14:textId="32A9AD17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OB-GYN program concerned with low numbers of elective gynecologic cases, which may present a barrier to reaching their graduation requirements</w:t>
      </w:r>
    </w:p>
    <w:p w14:paraId="3C1197D1" w14:textId="06F39896" w:rsidR="002E5318" w:rsidRPr="002E5318" w:rsidRDefault="002E5318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>
        <w:t>Increased mid-level support in clinics (program currently does have APPs) was suggested as a way to prevent residents from missing these cases due to other clinical tasks</w:t>
      </w:r>
    </w:p>
    <w:p w14:paraId="7824F4C0" w14:textId="3EB2A837" w:rsidR="002E5318" w:rsidRPr="002E5318" w:rsidRDefault="002E5318" w:rsidP="002E5318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Social Events</w:t>
      </w:r>
    </w:p>
    <w:p w14:paraId="66EC0A2A" w14:textId="3F94FB68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Currently on hold due to COVID pandemic</w:t>
      </w:r>
    </w:p>
    <w:p w14:paraId="517D9494" w14:textId="4A315BDA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Further updates regarding Christmas Party will be forthcoming</w:t>
      </w:r>
    </w:p>
    <w:p w14:paraId="343B3A6B" w14:textId="7C7A0A6E" w:rsidR="002E5318" w:rsidRPr="002E5318" w:rsidRDefault="002E5318" w:rsidP="002E5318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>Match Concerns</w:t>
      </w:r>
    </w:p>
    <w:p w14:paraId="70EF14A5" w14:textId="7D4F5FEF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No AIs, visiting students this year</w:t>
      </w:r>
    </w:p>
    <w:p w14:paraId="6920481C" w14:textId="6BA4A38C" w:rsidR="002E5318" w:rsidRPr="002E5318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Videographer available through LSU to help departments with recruitment videos, professional photos</w:t>
      </w:r>
    </w:p>
    <w:p w14:paraId="26232E18" w14:textId="365A2952" w:rsidR="002E5318" w:rsidRPr="002E5318" w:rsidRDefault="002E5318" w:rsidP="002E5318">
      <w:pPr>
        <w:pStyle w:val="ListParagraph"/>
        <w:numPr>
          <w:ilvl w:val="2"/>
          <w:numId w:val="1"/>
        </w:numPr>
        <w:spacing w:line="240" w:lineRule="auto"/>
        <w:rPr>
          <w:b/>
          <w:bCs/>
        </w:rPr>
      </w:pPr>
      <w:r w:rsidRPr="00D432F0">
        <w:rPr>
          <w:color w:val="000000" w:themeColor="text1"/>
        </w:rPr>
        <w:t xml:space="preserve">Jeremy </w:t>
      </w:r>
      <w:proofErr w:type="spellStart"/>
      <w:proofErr w:type="gramStart"/>
      <w:r w:rsidRPr="00D432F0">
        <w:rPr>
          <w:color w:val="000000" w:themeColor="text1"/>
        </w:rPr>
        <w:t>Sch</w:t>
      </w:r>
      <w:r w:rsidR="00D432F0" w:rsidRPr="00D432F0">
        <w:rPr>
          <w:color w:val="000000" w:themeColor="text1"/>
        </w:rPr>
        <w:t>roth</w:t>
      </w:r>
      <w:proofErr w:type="spellEnd"/>
      <w:r>
        <w:t xml:space="preserve"> ;</w:t>
      </w:r>
      <w:proofErr w:type="gramEnd"/>
      <w:r>
        <w:t xml:space="preserve"> </w:t>
      </w:r>
      <w:hyperlink r:id="rId6" w:history="1">
        <w:r w:rsidRPr="00F45C95">
          <w:rPr>
            <w:rStyle w:val="Hyperlink"/>
          </w:rPr>
          <w:t>jschr2@lsuhsc.edu</w:t>
        </w:r>
      </w:hyperlink>
      <w:bookmarkStart w:id="0" w:name="_GoBack"/>
      <w:bookmarkEnd w:id="0"/>
    </w:p>
    <w:p w14:paraId="7704C06F" w14:textId="1ED5C6FF" w:rsidR="002E5318" w:rsidRPr="00FC725C" w:rsidRDefault="002E5318" w:rsidP="002E5318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>
        <w:t>Consider increased social media presence to highlight your program</w:t>
      </w:r>
      <w:r w:rsidR="00FC725C">
        <w:br/>
      </w:r>
    </w:p>
    <w:p w14:paraId="44A0794B" w14:textId="65AC5214" w:rsidR="00FC725C" w:rsidRPr="00FC725C" w:rsidRDefault="00FC725C" w:rsidP="00FC725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FC725C">
        <w:rPr>
          <w:b/>
          <w:bCs/>
        </w:rPr>
        <w:t>Next Meeting: Wednesday November 4, 2020 at 6:30 AM</w:t>
      </w:r>
    </w:p>
    <w:sectPr w:rsidR="00FC725C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26BD8"/>
    <w:multiLevelType w:val="hybridMultilevel"/>
    <w:tmpl w:val="BA981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0"/>
    <w:rsid w:val="002E5318"/>
    <w:rsid w:val="009949C0"/>
    <w:rsid w:val="00C54FEC"/>
    <w:rsid w:val="00D12131"/>
    <w:rsid w:val="00D432F0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8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schr2@lsuhs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Wapshott</dc:creator>
  <cp:keywords/>
  <dc:description/>
  <cp:lastModifiedBy>Zack Weilenman</cp:lastModifiedBy>
  <cp:revision>2</cp:revision>
  <dcterms:created xsi:type="dcterms:W3CDTF">2020-10-24T18:12:00Z</dcterms:created>
  <dcterms:modified xsi:type="dcterms:W3CDTF">2020-10-24T18:12:00Z</dcterms:modified>
</cp:coreProperties>
</file>